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4311" w14:textId="77777777" w:rsidR="00BB6B71" w:rsidRPr="00BB6B71" w:rsidRDefault="00807561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Evaluating</w:t>
      </w:r>
      <w:r w:rsidR="006D21A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</w:t>
      </w:r>
      <w:r w:rsidR="006D21A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Speech</w:t>
      </w:r>
      <w:r w:rsidR="00F512A4">
        <w:rPr>
          <w:rFonts w:ascii="Arial" w:hAnsi="Arial" w:cs="Arial"/>
          <w:b/>
          <w:sz w:val="40"/>
          <w:szCs w:val="40"/>
        </w:rPr>
        <w:t xml:space="preserve"> </w:t>
      </w:r>
      <w:r w:rsidR="00BB6B71" w:rsidRPr="00BB6B71">
        <w:rPr>
          <w:rFonts w:ascii="Arial" w:hAnsi="Arial" w:cs="Arial"/>
          <w:b/>
          <w:sz w:val="40"/>
          <w:szCs w:val="40"/>
        </w:rPr>
        <w:t>Checklist</w:t>
      </w:r>
    </w:p>
    <w:p w14:paraId="01B38CB1" w14:textId="781BAEDA" w:rsidR="00583019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</w:t>
      </w:r>
      <w:r w:rsidR="00583019">
        <w:rPr>
          <w:rFonts w:ascii="Arial" w:hAnsi="Arial" w:cs="Arial"/>
          <w:sz w:val="24"/>
          <w:szCs w:val="24"/>
        </w:rPr>
        <w:t>to prepare and evaluate your speeches</w:t>
      </w:r>
      <w:r w:rsidRPr="00BB6B71">
        <w:rPr>
          <w:rFonts w:ascii="Arial" w:hAnsi="Arial" w:cs="Arial"/>
          <w:sz w:val="24"/>
          <w:szCs w:val="24"/>
        </w:rPr>
        <w:t>.</w:t>
      </w:r>
      <w:r w:rsidR="00583019">
        <w:rPr>
          <w:rFonts w:ascii="Arial" w:hAnsi="Arial" w:cs="Arial"/>
          <w:sz w:val="24"/>
          <w:szCs w:val="24"/>
        </w:rPr>
        <w:t xml:space="preserve"> You can also use this checklist to evaluate the speeches of others</w:t>
      </w:r>
      <w:r w:rsidR="00567F0A">
        <w:rPr>
          <w:rFonts w:ascii="Arial" w:hAnsi="Arial" w:cs="Arial"/>
          <w:sz w:val="24"/>
          <w:szCs w:val="24"/>
        </w:rPr>
        <w:t>.</w:t>
      </w:r>
    </w:p>
    <w:p w14:paraId="6029078A" w14:textId="77777777" w:rsidR="00BB6B71" w:rsidRPr="00583019" w:rsidRDefault="00583019" w:rsidP="00BB6B71">
      <w:pPr>
        <w:rPr>
          <w:rFonts w:ascii="Arial" w:hAnsi="Arial" w:cs="Arial"/>
          <w:b/>
          <w:sz w:val="24"/>
          <w:szCs w:val="24"/>
        </w:rPr>
      </w:pPr>
      <w:r w:rsidRPr="00583019">
        <w:rPr>
          <w:rFonts w:ascii="Arial" w:hAnsi="Arial" w:cs="Arial"/>
          <w:b/>
          <w:sz w:val="24"/>
          <w:szCs w:val="24"/>
        </w:rPr>
        <w:t>The Speech</w:t>
      </w:r>
      <w:r w:rsidR="00BB6B71" w:rsidRPr="00583019">
        <w:rPr>
          <w:rFonts w:ascii="Arial" w:hAnsi="Arial" w:cs="Arial"/>
          <w:b/>
          <w:sz w:val="24"/>
          <w:szCs w:val="24"/>
        </w:rPr>
        <w:t xml:space="preserve"> </w:t>
      </w:r>
    </w:p>
    <w:p w14:paraId="21131D8B" w14:textId="77777777"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583019">
        <w:rPr>
          <w:rFonts w:ascii="Arial" w:hAnsi="Arial" w:cs="Arial"/>
          <w:sz w:val="24"/>
          <w:szCs w:val="24"/>
        </w:rPr>
        <w:t>Does the speech focus on an important or interesting topic?</w:t>
      </w:r>
    </w:p>
    <w:p w14:paraId="756110E5" w14:textId="77777777"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583019">
        <w:rPr>
          <w:rFonts w:ascii="Arial" w:hAnsi="Arial" w:cs="Arial"/>
          <w:sz w:val="24"/>
          <w:szCs w:val="24"/>
        </w:rPr>
        <w:t>Are the main points presented clearly from start to finish?</w:t>
      </w:r>
    </w:p>
    <w:p w14:paraId="27D21243" w14:textId="77777777"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583019">
        <w:rPr>
          <w:rFonts w:ascii="Arial" w:hAnsi="Arial" w:cs="Arial"/>
          <w:sz w:val="24"/>
          <w:szCs w:val="24"/>
        </w:rPr>
        <w:t xml:space="preserve">Does the speech move smoothly from one point to the next? </w:t>
      </w:r>
    </w:p>
    <w:p w14:paraId="41134B90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Does the speech include accurate and appropriate facts and figures? </w:t>
      </w:r>
    </w:p>
    <w:p w14:paraId="1C46A822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Is everything tied together effectively at the end?</w:t>
      </w:r>
    </w:p>
    <w:p w14:paraId="5DACEB81" w14:textId="77777777" w:rsidR="00583019" w:rsidRPr="00583019" w:rsidRDefault="00583019" w:rsidP="00583019">
      <w:pPr>
        <w:rPr>
          <w:rFonts w:ascii="Arial" w:hAnsi="Arial" w:cs="Arial"/>
          <w:b/>
          <w:sz w:val="24"/>
          <w:szCs w:val="24"/>
        </w:rPr>
      </w:pPr>
      <w:r w:rsidRPr="00583019">
        <w:rPr>
          <w:rFonts w:ascii="Arial" w:hAnsi="Arial" w:cs="Arial"/>
          <w:b/>
          <w:sz w:val="24"/>
          <w:szCs w:val="24"/>
        </w:rPr>
        <w:t xml:space="preserve">The Voice </w:t>
      </w:r>
    </w:p>
    <w:p w14:paraId="4DD394D2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Is the speaker loud enough to be heard by everyone?</w:t>
      </w:r>
    </w:p>
    <w:p w14:paraId="490117C7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Does the speaker speak slowly and carefully?</w:t>
      </w:r>
    </w:p>
    <w:p w14:paraId="49F9FED1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Does the speaker use plain, conversational language?</w:t>
      </w:r>
    </w:p>
    <w:p w14:paraId="16B16362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Is the speaker’s voice colorful and pleasant to listen to?</w:t>
      </w:r>
    </w:p>
    <w:p w14:paraId="2E3E56B5" w14:textId="77777777" w:rsidR="00583019" w:rsidRPr="00583019" w:rsidRDefault="00583019" w:rsidP="00583019">
      <w:pPr>
        <w:rPr>
          <w:rFonts w:ascii="Arial" w:hAnsi="Arial" w:cs="Arial"/>
          <w:b/>
          <w:sz w:val="24"/>
          <w:szCs w:val="24"/>
        </w:rPr>
      </w:pPr>
      <w:r w:rsidRPr="00583019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Delivery</w:t>
      </w:r>
      <w:r w:rsidRPr="00583019">
        <w:rPr>
          <w:rFonts w:ascii="Arial" w:hAnsi="Arial" w:cs="Arial"/>
          <w:b/>
          <w:sz w:val="24"/>
          <w:szCs w:val="24"/>
        </w:rPr>
        <w:t xml:space="preserve"> </w:t>
      </w:r>
    </w:p>
    <w:p w14:paraId="289128C2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Does the speaker stand straight and tall?</w:t>
      </w:r>
    </w:p>
    <w:p w14:paraId="63D56D7F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Does the speaker make eye contact with the audience?</w:t>
      </w:r>
    </w:p>
    <w:p w14:paraId="0DD684DF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Does the speaker avoid swaying, rocking, or other distracting movement?</w:t>
      </w:r>
    </w:p>
    <w:p w14:paraId="79B4096B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Does the speaker use visual aids to clarify or emphasize information?</w:t>
      </w:r>
    </w:p>
    <w:p w14:paraId="0ADA46BC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Does the speaker hold the audience’s attention throughout the speech?</w:t>
      </w:r>
    </w:p>
    <w:p w14:paraId="72D84D52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</w:p>
    <w:p w14:paraId="6F1B3760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</w:p>
    <w:p w14:paraId="02284FFF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</w:p>
    <w:p w14:paraId="5F918F53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</w:p>
    <w:p w14:paraId="6E344B01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2E4CC3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</w:p>
    <w:p w14:paraId="7643C827" w14:textId="77777777" w:rsidR="00583019" w:rsidRDefault="00583019" w:rsidP="00583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626EEA" w14:textId="77777777" w:rsidR="00583019" w:rsidRDefault="00583019" w:rsidP="00F512A4">
      <w:pPr>
        <w:rPr>
          <w:rFonts w:ascii="Arial" w:hAnsi="Arial" w:cs="Arial"/>
          <w:sz w:val="24"/>
          <w:szCs w:val="24"/>
        </w:rPr>
      </w:pPr>
    </w:p>
    <w:p w14:paraId="5845CC77" w14:textId="77777777" w:rsidR="00583019" w:rsidRPr="00BB6B71" w:rsidRDefault="00583019" w:rsidP="00F512A4">
      <w:pPr>
        <w:rPr>
          <w:rFonts w:ascii="Arial" w:hAnsi="Arial" w:cs="Arial"/>
          <w:sz w:val="24"/>
          <w:szCs w:val="24"/>
        </w:rPr>
      </w:pPr>
    </w:p>
    <w:p w14:paraId="08C1D9AF" w14:textId="77777777" w:rsidR="00814D44" w:rsidRDefault="00814D44" w:rsidP="00814D44">
      <w:pPr>
        <w:rPr>
          <w:rFonts w:ascii="Arial" w:hAnsi="Arial" w:cs="Arial"/>
          <w:sz w:val="24"/>
          <w:szCs w:val="24"/>
        </w:rPr>
      </w:pPr>
    </w:p>
    <w:p w14:paraId="0FC8C9FF" w14:textId="77777777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4F9F0B0" w14:textId="77777777"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974435">
        <w:rPr>
          <w:rFonts w:ascii="Arial" w:hAnsi="Arial" w:cs="Arial"/>
          <w:sz w:val="24"/>
          <w:szCs w:val="24"/>
        </w:rPr>
        <w:t>2</w:t>
      </w:r>
      <w:r w:rsidR="0098253D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4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71"/>
    <w:rsid w:val="00042C41"/>
    <w:rsid w:val="00091B50"/>
    <w:rsid w:val="000E47A3"/>
    <w:rsid w:val="00194902"/>
    <w:rsid w:val="0036685B"/>
    <w:rsid w:val="00567F0A"/>
    <w:rsid w:val="00583019"/>
    <w:rsid w:val="006D21AE"/>
    <w:rsid w:val="00807561"/>
    <w:rsid w:val="00814D44"/>
    <w:rsid w:val="00974435"/>
    <w:rsid w:val="00977BFA"/>
    <w:rsid w:val="0098253D"/>
    <w:rsid w:val="00BB6B71"/>
    <w:rsid w:val="00D777DB"/>
    <w:rsid w:val="00E7733A"/>
    <w:rsid w:val="00F141E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36358"/>
  <w15:docId w15:val="{490F4B73-0BCA-E848-8FF7-70F187C2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John King</cp:lastModifiedBy>
  <cp:revision>2</cp:revision>
  <dcterms:created xsi:type="dcterms:W3CDTF">2022-12-01T15:38:00Z</dcterms:created>
  <dcterms:modified xsi:type="dcterms:W3CDTF">2022-12-01T15:38:00Z</dcterms:modified>
</cp:coreProperties>
</file>