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8E1" w:rsidRPr="000158E1" w:rsidRDefault="00BF1D92" w:rsidP="000158E1">
      <w:pPr>
        <w:rPr>
          <w:sz w:val="36"/>
          <w:szCs w:val="36"/>
        </w:rPr>
      </w:pPr>
      <w:r>
        <w:rPr>
          <w:sz w:val="36"/>
          <w:szCs w:val="36"/>
        </w:rPr>
        <w:t>A</w:t>
      </w:r>
      <w:r w:rsidR="00C36116">
        <w:rPr>
          <w:sz w:val="36"/>
          <w:szCs w:val="36"/>
        </w:rPr>
        <w:t>rgument</w:t>
      </w:r>
      <w:r>
        <w:rPr>
          <w:sz w:val="36"/>
          <w:szCs w:val="36"/>
        </w:rPr>
        <w:t xml:space="preserve"> Rubric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:rsidTr="00BF1D92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BF1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BF1D92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BF1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BF1D92">
            <w:pPr>
              <w:rPr>
                <w:sz w:val="24"/>
                <w:szCs w:val="24"/>
              </w:rPr>
            </w:pPr>
          </w:p>
        </w:tc>
      </w:tr>
    </w:tbl>
    <w:p w:rsidR="00133B67" w:rsidRDefault="00133B67" w:rsidP="000158E1">
      <w:pPr>
        <w:rPr>
          <w:sz w:val="24"/>
          <w:szCs w:val="24"/>
        </w:rPr>
      </w:pPr>
    </w:p>
    <w:p w:rsidR="00CF2AA8" w:rsidRPr="002C3C82" w:rsidRDefault="00BF1D92" w:rsidP="00BF1D92">
      <w:pPr>
        <w:rPr>
          <w:i/>
          <w:sz w:val="24"/>
          <w:szCs w:val="24"/>
        </w:rPr>
      </w:pPr>
      <w:r w:rsidRPr="00BF1D92">
        <w:rPr>
          <w:sz w:val="24"/>
          <w:szCs w:val="24"/>
        </w:rPr>
        <w:t>Use the following checklist to evaluate your work or that of a</w:t>
      </w:r>
      <w:r>
        <w:rPr>
          <w:sz w:val="24"/>
          <w:szCs w:val="24"/>
        </w:rPr>
        <w:t xml:space="preserve"> </w:t>
      </w:r>
      <w:r w:rsidRPr="00BF1D92">
        <w:rPr>
          <w:sz w:val="24"/>
          <w:szCs w:val="24"/>
        </w:rPr>
        <w:t>classmate for the traits of effective writing.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8365"/>
      </w:tblGrid>
      <w:tr w:rsidR="00BF1D92" w:rsidTr="00BF1D92"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D92" w:rsidRPr="00BF1D92" w:rsidRDefault="00BF1D92" w:rsidP="00B17872">
            <w:pPr>
              <w:rPr>
                <w:bCs/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</w:tcPr>
          <w:p w:rsidR="00BF1D92" w:rsidRPr="00B05DE8" w:rsidRDefault="00BF1D92" w:rsidP="00B17872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Stimulating IDEAS</w:t>
            </w:r>
          </w:p>
        </w:tc>
      </w:tr>
      <w:tr w:rsidR="00B17872" w:rsidTr="00BF1D92">
        <w:trPr>
          <w:trHeight w:val="4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sz w:val="24"/>
                <w:szCs w:val="24"/>
              </w:rPr>
            </w:pPr>
            <w:r w:rsidRPr="00FE7619">
              <w:rPr>
                <w:b/>
                <w:i/>
                <w:sz w:val="24"/>
                <w:szCs w:val="24"/>
              </w:rPr>
              <w:t>The writing . . .</w:t>
            </w:r>
          </w:p>
          <w:p w:rsidR="00FE7619" w:rsidRPr="00FE7619" w:rsidRDefault="00C36116" w:rsidP="00C3611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36116">
              <w:rPr>
                <w:sz w:val="24"/>
                <w:szCs w:val="24"/>
              </w:rPr>
              <w:t>states an opinion about an important topic.</w:t>
            </w:r>
          </w:p>
          <w:p w:rsidR="00B17872" w:rsidRPr="00C36116" w:rsidRDefault="00C36116" w:rsidP="00C3611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36116">
              <w:rPr>
                <w:sz w:val="24"/>
                <w:szCs w:val="24"/>
              </w:rPr>
              <w:t>contains convincing reasons to support the opinion.</w:t>
            </w:r>
          </w:p>
        </w:tc>
      </w:tr>
      <w:tr w:rsidR="00BF1D92" w:rsidTr="00BF1D92">
        <w:trPr>
          <w:trHeight w:val="586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D92" w:rsidRPr="00BF1D92" w:rsidRDefault="00BF1D9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D92" w:rsidRPr="00B05DE8" w:rsidRDefault="00BF1D92" w:rsidP="00B05DE8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Logical</w:t>
            </w:r>
            <w:r w:rsidRPr="000F534A">
              <w:rPr>
                <w:b/>
                <w:bCs/>
                <w:sz w:val="24"/>
                <w:szCs w:val="24"/>
              </w:rPr>
              <w:t xml:space="preserve"> </w:t>
            </w:r>
            <w:r w:rsidRPr="000F534A">
              <w:rPr>
                <w:b/>
                <w:sz w:val="24"/>
                <w:szCs w:val="24"/>
              </w:rPr>
              <w:t>ORGANIZATION</w:t>
            </w:r>
          </w:p>
        </w:tc>
      </w:tr>
      <w:tr w:rsidR="00B17872" w:rsidTr="00BF1D92">
        <w:trPr>
          <w:trHeight w:val="468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sz w:val="24"/>
                <w:szCs w:val="24"/>
              </w:rPr>
            </w:pPr>
            <w:r w:rsidRPr="00FE7619">
              <w:rPr>
                <w:b/>
                <w:i/>
                <w:sz w:val="24"/>
                <w:szCs w:val="24"/>
              </w:rPr>
              <w:t>The writing . . .</w:t>
            </w:r>
          </w:p>
          <w:p w:rsidR="00C36116" w:rsidRPr="00C36116" w:rsidRDefault="00C36116" w:rsidP="00C3611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36116">
              <w:rPr>
                <w:sz w:val="24"/>
                <w:szCs w:val="24"/>
              </w:rPr>
              <w:t>includes a clear beginning, middle, and ending.</w:t>
            </w:r>
          </w:p>
          <w:p w:rsidR="00C36116" w:rsidRPr="00C36116" w:rsidRDefault="00C36116" w:rsidP="00C3611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36116">
              <w:rPr>
                <w:sz w:val="24"/>
                <w:szCs w:val="24"/>
              </w:rPr>
              <w:t>arranges ideas in an effective manner (perhaps</w:t>
            </w:r>
            <w:r>
              <w:rPr>
                <w:sz w:val="24"/>
                <w:szCs w:val="24"/>
              </w:rPr>
              <w:t xml:space="preserve"> </w:t>
            </w:r>
            <w:r w:rsidRPr="00C36116">
              <w:rPr>
                <w:sz w:val="24"/>
                <w:szCs w:val="24"/>
              </w:rPr>
              <w:t>offering the strongest point first or last).</w:t>
            </w:r>
          </w:p>
          <w:p w:rsidR="00B17872" w:rsidRPr="00FE7619" w:rsidRDefault="00C36116" w:rsidP="00C3611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36116">
              <w:rPr>
                <w:sz w:val="24"/>
                <w:szCs w:val="24"/>
              </w:rPr>
              <w:t>presents a clear, logical argument.</w:t>
            </w:r>
          </w:p>
        </w:tc>
      </w:tr>
      <w:tr w:rsidR="00BF1D92" w:rsidTr="00FE7619">
        <w:trPr>
          <w:trHeight w:val="468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D92" w:rsidRPr="00BF1D92" w:rsidRDefault="00BF1D92" w:rsidP="00BF1D92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D92" w:rsidRPr="00B05DE8" w:rsidRDefault="00BF1D92" w:rsidP="00BF1D92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Engaging VOICE</w:t>
            </w:r>
          </w:p>
        </w:tc>
      </w:tr>
      <w:tr w:rsidR="00B17872" w:rsidTr="00FE7619">
        <w:trPr>
          <w:trHeight w:val="477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sz w:val="24"/>
                <w:szCs w:val="24"/>
              </w:rPr>
            </w:pPr>
            <w:r w:rsidRPr="00FE7619">
              <w:rPr>
                <w:b/>
                <w:i/>
                <w:sz w:val="24"/>
                <w:szCs w:val="24"/>
              </w:rPr>
              <w:t>The writing . . .</w:t>
            </w:r>
          </w:p>
          <w:p w:rsidR="00C36116" w:rsidRPr="00C36116" w:rsidRDefault="00C36116" w:rsidP="00C3611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36116">
              <w:rPr>
                <w:sz w:val="24"/>
                <w:szCs w:val="24"/>
              </w:rPr>
              <w:t>speaks in a convincing, positive tone.</w:t>
            </w:r>
          </w:p>
          <w:p w:rsidR="00B17872" w:rsidRPr="00C36116" w:rsidRDefault="00C36116" w:rsidP="00C3611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36116">
              <w:rPr>
                <w:sz w:val="24"/>
                <w:szCs w:val="24"/>
              </w:rPr>
              <w:t>shows that the writer feels strongly about his or</w:t>
            </w:r>
            <w:r>
              <w:rPr>
                <w:sz w:val="24"/>
                <w:szCs w:val="24"/>
              </w:rPr>
              <w:t xml:space="preserve"> </w:t>
            </w:r>
            <w:r w:rsidRPr="00C36116">
              <w:rPr>
                <w:sz w:val="24"/>
                <w:szCs w:val="24"/>
              </w:rPr>
              <w:t>her opinion.</w:t>
            </w:r>
          </w:p>
        </w:tc>
      </w:tr>
      <w:tr w:rsidR="00FE7619" w:rsidTr="00FE7619">
        <w:trPr>
          <w:trHeight w:val="477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7619" w:rsidRDefault="00FE7619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Original WORD CHOICE</w:t>
            </w:r>
          </w:p>
        </w:tc>
      </w:tr>
      <w:tr w:rsidR="00FE7619" w:rsidTr="00FE7619">
        <w:trPr>
          <w:trHeight w:val="477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E7619" w:rsidRDefault="00FE7619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sz w:val="24"/>
                <w:szCs w:val="24"/>
              </w:rPr>
            </w:pPr>
            <w:r w:rsidRPr="00FE7619">
              <w:rPr>
                <w:b/>
                <w:i/>
                <w:sz w:val="24"/>
                <w:szCs w:val="24"/>
              </w:rPr>
              <w:t>The writing . . .</w:t>
            </w:r>
          </w:p>
          <w:p w:rsidR="00C36116" w:rsidRPr="00C36116" w:rsidRDefault="00C36116" w:rsidP="00C36116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36116">
              <w:rPr>
                <w:sz w:val="24"/>
                <w:szCs w:val="24"/>
              </w:rPr>
              <w:t>explains all important terms.</w:t>
            </w:r>
          </w:p>
          <w:p w:rsidR="00FE7619" w:rsidRPr="00C36116" w:rsidRDefault="00C36116" w:rsidP="00C36116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36116">
              <w:rPr>
                <w:sz w:val="24"/>
                <w:szCs w:val="24"/>
              </w:rPr>
              <w:t>uses language that shows an understanding of</w:t>
            </w:r>
            <w:r>
              <w:rPr>
                <w:sz w:val="24"/>
                <w:szCs w:val="24"/>
              </w:rPr>
              <w:t xml:space="preserve"> </w:t>
            </w:r>
            <w:r w:rsidRPr="00C36116">
              <w:rPr>
                <w:sz w:val="24"/>
                <w:szCs w:val="24"/>
              </w:rPr>
              <w:t>the topic and a respect for the audience.</w:t>
            </w:r>
          </w:p>
        </w:tc>
      </w:tr>
      <w:tr w:rsidR="00BF1D92" w:rsidTr="00BF1D92">
        <w:trPr>
          <w:trHeight w:val="586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D92" w:rsidRDefault="00BF1D9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D92" w:rsidRPr="000E38CC" w:rsidRDefault="00FE7619" w:rsidP="00B05DE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Effective SENTENCE STYLE</w:t>
            </w:r>
          </w:p>
        </w:tc>
      </w:tr>
      <w:tr w:rsidR="00B17872" w:rsidTr="00BF1D92">
        <w:trPr>
          <w:trHeight w:val="468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sz w:val="24"/>
                <w:szCs w:val="24"/>
              </w:rPr>
            </w:pPr>
            <w:r w:rsidRPr="00FE7619">
              <w:rPr>
                <w:b/>
                <w:i/>
                <w:sz w:val="24"/>
                <w:szCs w:val="24"/>
              </w:rPr>
              <w:t>The writing . . .</w:t>
            </w:r>
          </w:p>
          <w:p w:rsidR="00C36116" w:rsidRPr="00C36116" w:rsidRDefault="00C36116" w:rsidP="00C36116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36116">
              <w:rPr>
                <w:sz w:val="24"/>
                <w:szCs w:val="24"/>
              </w:rPr>
              <w:t>flows smoothly from sentence to sentence.</w:t>
            </w:r>
          </w:p>
          <w:p w:rsidR="00B17872" w:rsidRPr="00FE7619" w:rsidRDefault="00C36116" w:rsidP="00C36116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36116">
              <w:rPr>
                <w:sz w:val="24"/>
                <w:szCs w:val="24"/>
              </w:rPr>
              <w:t>displays varied sentence beginnings and lengths.</w:t>
            </w:r>
          </w:p>
        </w:tc>
      </w:tr>
      <w:tr w:rsidR="00BF1D92" w:rsidTr="00BF1D92">
        <w:trPr>
          <w:trHeight w:val="586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D92" w:rsidRDefault="00BF1D9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D92" w:rsidRPr="000E38CC" w:rsidRDefault="00BF1D92" w:rsidP="002C3C8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Correct, Accurate COPY</w:t>
            </w:r>
          </w:p>
        </w:tc>
      </w:tr>
      <w:tr w:rsidR="00B17872" w:rsidTr="00BF1D92">
        <w:trPr>
          <w:trHeight w:val="522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sz w:val="24"/>
                <w:szCs w:val="24"/>
              </w:rPr>
            </w:pPr>
            <w:r w:rsidRPr="00FE7619">
              <w:rPr>
                <w:b/>
                <w:i/>
                <w:sz w:val="24"/>
                <w:szCs w:val="24"/>
              </w:rPr>
              <w:t>The writing . . .</w:t>
            </w:r>
          </w:p>
          <w:p w:rsidR="00C36116" w:rsidRPr="00C36116" w:rsidRDefault="00C36116" w:rsidP="00C36116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C36116">
              <w:rPr>
                <w:sz w:val="24"/>
                <w:szCs w:val="24"/>
              </w:rPr>
              <w:t>observes the basic rules of writing.</w:t>
            </w:r>
          </w:p>
          <w:p w:rsidR="00B17872" w:rsidRPr="00FE7619" w:rsidRDefault="00C36116" w:rsidP="00C36116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bookmarkStart w:id="0" w:name="_GoBack"/>
            <w:bookmarkEnd w:id="0"/>
            <w:r w:rsidRPr="00C36116">
              <w:rPr>
                <w:sz w:val="24"/>
                <w:szCs w:val="24"/>
              </w:rPr>
              <w:t>follows the form suggested by the teacher.</w:t>
            </w:r>
          </w:p>
        </w:tc>
      </w:tr>
    </w:tbl>
    <w:p w:rsidR="00A37ACB" w:rsidRDefault="00A37ACB" w:rsidP="00DF1FE3">
      <w:pPr>
        <w:rPr>
          <w:sz w:val="24"/>
          <w:szCs w:val="24"/>
        </w:rPr>
      </w:pPr>
    </w:p>
    <w:sectPr w:rsidR="00A37AC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B6F" w:rsidRDefault="00352B6F" w:rsidP="007B3E0C">
      <w:pPr>
        <w:spacing w:after="0" w:line="240" w:lineRule="auto"/>
      </w:pPr>
      <w:r>
        <w:separator/>
      </w:r>
    </w:p>
  </w:endnote>
  <w:endnote w:type="continuationSeparator" w:id="0">
    <w:p w:rsidR="00352B6F" w:rsidRDefault="00352B6F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E0C" w:rsidRDefault="007B3E0C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 xml:space="preserve">From page </w:t>
    </w:r>
    <w:r w:rsidR="007245C8">
      <w:t>2</w:t>
    </w:r>
    <w:r w:rsidR="00C36116">
      <w:t>12</w:t>
    </w:r>
    <w:r>
      <w:t xml:space="preserve"> of </w:t>
    </w:r>
    <w:hyperlink r:id="rId2" w:history="1">
      <w:r w:rsidRPr="006102D2">
        <w:rPr>
          <w:rStyle w:val="Hyperlink"/>
          <w:i/>
        </w:rPr>
        <w:t>Write Ahead</w:t>
      </w:r>
    </w:hyperlink>
  </w:p>
  <w:p w:rsidR="007B3E0C" w:rsidRDefault="007B3E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B6F" w:rsidRDefault="00352B6F" w:rsidP="007B3E0C">
      <w:pPr>
        <w:spacing w:after="0" w:line="240" w:lineRule="auto"/>
      </w:pPr>
      <w:r>
        <w:separator/>
      </w:r>
    </w:p>
  </w:footnote>
  <w:footnote w:type="continuationSeparator" w:id="0">
    <w:p w:rsidR="00352B6F" w:rsidRDefault="00352B6F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C0848"/>
    <w:multiLevelType w:val="hybridMultilevel"/>
    <w:tmpl w:val="CD908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13BEB"/>
    <w:multiLevelType w:val="hybridMultilevel"/>
    <w:tmpl w:val="E8DE5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539C0"/>
    <w:multiLevelType w:val="hybridMultilevel"/>
    <w:tmpl w:val="6F36F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27181"/>
    <w:multiLevelType w:val="hybridMultilevel"/>
    <w:tmpl w:val="408CA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67171"/>
    <w:multiLevelType w:val="hybridMultilevel"/>
    <w:tmpl w:val="9B50E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00656"/>
    <w:multiLevelType w:val="hybridMultilevel"/>
    <w:tmpl w:val="97E4A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E1"/>
    <w:rsid w:val="000125FC"/>
    <w:rsid w:val="000158E1"/>
    <w:rsid w:val="00022664"/>
    <w:rsid w:val="00097574"/>
    <w:rsid w:val="000E38CC"/>
    <w:rsid w:val="000F534A"/>
    <w:rsid w:val="00133B67"/>
    <w:rsid w:val="00174FC5"/>
    <w:rsid w:val="002C3C82"/>
    <w:rsid w:val="00352B6F"/>
    <w:rsid w:val="003E3E6D"/>
    <w:rsid w:val="003F7705"/>
    <w:rsid w:val="004654CC"/>
    <w:rsid w:val="00520EAF"/>
    <w:rsid w:val="00552B2C"/>
    <w:rsid w:val="006102D2"/>
    <w:rsid w:val="006A3B27"/>
    <w:rsid w:val="007245C8"/>
    <w:rsid w:val="007B3E0C"/>
    <w:rsid w:val="008D05F7"/>
    <w:rsid w:val="00974C98"/>
    <w:rsid w:val="00A37ACB"/>
    <w:rsid w:val="00B05DE8"/>
    <w:rsid w:val="00B164A3"/>
    <w:rsid w:val="00B17872"/>
    <w:rsid w:val="00B73210"/>
    <w:rsid w:val="00BF1D92"/>
    <w:rsid w:val="00C36116"/>
    <w:rsid w:val="00CF2AA8"/>
    <w:rsid w:val="00CF5701"/>
    <w:rsid w:val="00CF5703"/>
    <w:rsid w:val="00D10DFB"/>
    <w:rsid w:val="00D776A3"/>
    <w:rsid w:val="00DF1FE3"/>
    <w:rsid w:val="00E81AAC"/>
    <w:rsid w:val="00F956D9"/>
    <w:rsid w:val="00FE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57D53"/>
  <w15:chartTrackingRefBased/>
  <w15:docId w15:val="{F5B57DA9-CE10-4AF5-BFDB-6680DC0A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e-ahead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3</cp:revision>
  <dcterms:created xsi:type="dcterms:W3CDTF">2017-07-17T21:00:00Z</dcterms:created>
  <dcterms:modified xsi:type="dcterms:W3CDTF">2017-07-17T21:05:00Z</dcterms:modified>
</cp:coreProperties>
</file>