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D1" w:rsidRDefault="00B60C00" w:rsidP="00FE3BD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Portfolio Evaluation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4775"/>
        <w:gridCol w:w="990"/>
        <w:gridCol w:w="2520"/>
      </w:tblGrid>
      <w:tr w:rsidR="00894D38" w:rsidRPr="001935BC" w:rsidTr="00B60C00">
        <w:tc>
          <w:tcPr>
            <w:tcW w:w="1075" w:type="dxa"/>
          </w:tcPr>
          <w:p w:rsidR="00894D38" w:rsidRPr="001935BC" w:rsidRDefault="00894D38" w:rsidP="009D43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  <w:tc>
          <w:tcPr>
            <w:tcW w:w="4775" w:type="dxa"/>
            <w:tcBorders>
              <w:bottom w:val="single" w:sz="4" w:space="0" w:color="auto"/>
            </w:tcBorders>
          </w:tcPr>
          <w:p w:rsidR="00894D38" w:rsidRPr="001935BC" w:rsidRDefault="00894D38" w:rsidP="009D43BD">
            <w:pPr>
              <w:rPr>
                <w:rFonts w:ascii="Arial" w:hAnsi="Arial" w:cs="Arial"/>
                <w:sz w:val="24"/>
                <w:szCs w:val="24"/>
              </w:rPr>
            </w:pPr>
            <w:r w:rsidRPr="001935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94D38" w:rsidRPr="001935BC" w:rsidRDefault="00B60C00" w:rsidP="00B60C0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94D38" w:rsidRPr="001935BC" w:rsidRDefault="00894D38" w:rsidP="009D43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4D38" w:rsidRPr="002B5FDC" w:rsidRDefault="00894D38" w:rsidP="00894D38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C93186" wp14:editId="7C7DD49E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4D38" w:rsidRPr="002B5FDC" w:rsidRDefault="00894D38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54B" w:rsidRPr="002B5FDC" w:rsidRDefault="009E254B" w:rsidP="002B5F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:rsidR="009E254B" w:rsidRPr="00F3169F" w:rsidRDefault="00372055" w:rsidP="0037205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Prewriting</w:t>
            </w:r>
          </w:p>
        </w:tc>
      </w:tr>
      <w:tr w:rsidR="00F57EAC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055" w:rsidRPr="00372055" w:rsidRDefault="00372055" w:rsidP="0037205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72055">
              <w:rPr>
                <w:rFonts w:ascii="Arial" w:hAnsi="Arial" w:cs="Arial"/>
                <w:sz w:val="24"/>
                <w:szCs w:val="24"/>
              </w:rPr>
              <w:t>Chooses appropriate topics.</w:t>
            </w:r>
          </w:p>
          <w:p w:rsidR="00372055" w:rsidRPr="00372055" w:rsidRDefault="00372055" w:rsidP="0037205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72055">
              <w:rPr>
                <w:rFonts w:ascii="Arial" w:hAnsi="Arial" w:cs="Arial"/>
                <w:sz w:val="24"/>
                <w:szCs w:val="24"/>
              </w:rPr>
              <w:t>Uses a selecting activity, such as clustering, freewriting, or listing.</w:t>
            </w:r>
          </w:p>
          <w:p w:rsidR="00F57EAC" w:rsidRPr="00CC0795" w:rsidRDefault="00372055" w:rsidP="0037205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72055">
              <w:rPr>
                <w:rFonts w:ascii="Arial" w:hAnsi="Arial" w:cs="Arial"/>
                <w:sz w:val="24"/>
                <w:szCs w:val="24"/>
              </w:rPr>
              <w:t>Discusses topics before writing.</w:t>
            </w:r>
          </w:p>
        </w:tc>
      </w:tr>
      <w:tr w:rsidR="009E254B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:rsidR="002B5FDC" w:rsidRPr="002B5FDC" w:rsidRDefault="002B5FDC" w:rsidP="002B5F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E254B" w:rsidRPr="00F3169F" w:rsidRDefault="00372055" w:rsidP="0037205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Writing</w:t>
            </w:r>
          </w:p>
        </w:tc>
      </w:tr>
      <w:tr w:rsidR="00F3169F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055" w:rsidRPr="00372055" w:rsidRDefault="00372055" w:rsidP="003720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72055">
              <w:rPr>
                <w:rFonts w:ascii="Arial" w:hAnsi="Arial" w:cs="Arial"/>
                <w:sz w:val="24"/>
                <w:szCs w:val="24"/>
              </w:rPr>
              <w:t>Collects details by gathering thoughts, researching, and talking to others.</w:t>
            </w:r>
          </w:p>
          <w:p w:rsidR="00372055" w:rsidRPr="00372055" w:rsidRDefault="00372055" w:rsidP="003720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72055">
              <w:rPr>
                <w:rFonts w:ascii="Arial" w:hAnsi="Arial" w:cs="Arial"/>
                <w:sz w:val="24"/>
                <w:szCs w:val="24"/>
              </w:rPr>
              <w:t>Thinks of ways to organize the details.</w:t>
            </w:r>
          </w:p>
          <w:p w:rsidR="00372055" w:rsidRPr="00372055" w:rsidRDefault="00372055" w:rsidP="003720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72055">
              <w:rPr>
                <w:rFonts w:ascii="Arial" w:hAnsi="Arial" w:cs="Arial"/>
                <w:sz w:val="24"/>
                <w:szCs w:val="24"/>
              </w:rPr>
              <w:t>Identifies a focus for writing.</w:t>
            </w:r>
          </w:p>
          <w:p w:rsidR="00372055" w:rsidRPr="00372055" w:rsidRDefault="00372055" w:rsidP="003720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72055">
              <w:rPr>
                <w:rFonts w:ascii="Arial" w:hAnsi="Arial" w:cs="Arial"/>
                <w:sz w:val="24"/>
                <w:szCs w:val="24"/>
              </w:rPr>
              <w:t>Uses graphic organizers when appropriate.</w:t>
            </w:r>
          </w:p>
          <w:p w:rsidR="00F3169F" w:rsidRPr="006F2884" w:rsidRDefault="00372055" w:rsidP="003720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72055">
              <w:rPr>
                <w:rFonts w:ascii="Arial" w:hAnsi="Arial" w:cs="Arial"/>
                <w:sz w:val="24"/>
                <w:szCs w:val="24"/>
              </w:rPr>
              <w:t>Writes a first draft.</w:t>
            </w:r>
          </w:p>
        </w:tc>
      </w:tr>
      <w:tr w:rsidR="009E254B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:rsidR="002B5FDC" w:rsidRPr="002B5FDC" w:rsidRDefault="002B5FDC" w:rsidP="002B5F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E254B" w:rsidRPr="00F3169F" w:rsidRDefault="00372055" w:rsidP="0037205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Revising</w:t>
            </w:r>
          </w:p>
        </w:tc>
      </w:tr>
      <w:tr w:rsidR="00F3169F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055" w:rsidRPr="00372055" w:rsidRDefault="00372055" w:rsidP="003720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72055">
              <w:rPr>
                <w:rFonts w:ascii="Arial" w:hAnsi="Arial" w:cs="Arial"/>
                <w:sz w:val="24"/>
                <w:szCs w:val="24"/>
              </w:rPr>
              <w:t>Rereads the draft and asks another person to read it.</w:t>
            </w:r>
          </w:p>
          <w:p w:rsidR="00F3169F" w:rsidRPr="00F57EAC" w:rsidRDefault="00372055" w:rsidP="003720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72055">
              <w:rPr>
                <w:rFonts w:ascii="Arial" w:hAnsi="Arial" w:cs="Arial"/>
                <w:sz w:val="24"/>
                <w:szCs w:val="24"/>
              </w:rPr>
              <w:t>Revises the content and changes the parts t</w:t>
            </w:r>
            <w:r>
              <w:rPr>
                <w:rFonts w:ascii="Arial" w:hAnsi="Arial" w:cs="Arial"/>
                <w:sz w:val="24"/>
                <w:szCs w:val="24"/>
              </w:rPr>
              <w:t>hat are unclear or out of order</w:t>
            </w:r>
            <w:r w:rsidR="006F2884" w:rsidRPr="006F288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E254B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:rsidR="002B5FDC" w:rsidRPr="002B5FDC" w:rsidRDefault="002B5FDC" w:rsidP="002B5F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E254B" w:rsidRPr="00F3169F" w:rsidRDefault="00372055" w:rsidP="0037205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Editing</w:t>
            </w:r>
          </w:p>
        </w:tc>
      </w:tr>
      <w:tr w:rsidR="00F3169F" w:rsidTr="00CC0795">
        <w:trPr>
          <w:trHeight w:val="305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055" w:rsidRPr="00372055" w:rsidRDefault="00372055" w:rsidP="003720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72055">
              <w:rPr>
                <w:rFonts w:ascii="Arial" w:hAnsi="Arial" w:cs="Arial"/>
                <w:sz w:val="24"/>
                <w:szCs w:val="24"/>
              </w:rPr>
              <w:t>Checks the revised draft for spelling, punctuation, and grammar errors.</w:t>
            </w:r>
          </w:p>
          <w:p w:rsidR="00372055" w:rsidRPr="00372055" w:rsidRDefault="00372055" w:rsidP="003720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72055">
              <w:rPr>
                <w:rFonts w:ascii="Arial" w:hAnsi="Arial" w:cs="Arial"/>
                <w:sz w:val="24"/>
                <w:szCs w:val="24"/>
              </w:rPr>
              <w:t>Asks another person to check the writing for errors.</w:t>
            </w:r>
          </w:p>
          <w:p w:rsidR="00F3169F" w:rsidRPr="00372055" w:rsidRDefault="00372055" w:rsidP="003720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72055">
              <w:rPr>
                <w:rFonts w:ascii="Arial" w:hAnsi="Arial" w:cs="Arial"/>
                <w:sz w:val="24"/>
                <w:szCs w:val="24"/>
              </w:rPr>
              <w:t>Proofreads the final copy.</w:t>
            </w:r>
          </w:p>
        </w:tc>
      </w:tr>
      <w:tr w:rsidR="00F57EAC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:rsidR="002B5FDC" w:rsidRPr="002B5FDC" w:rsidRDefault="002B5FDC" w:rsidP="002B5F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57EAC" w:rsidRPr="00F3169F" w:rsidRDefault="00372055" w:rsidP="0037205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Publishing</w:t>
            </w:r>
          </w:p>
        </w:tc>
      </w:tr>
      <w:tr w:rsidR="00F3169F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169F" w:rsidRPr="00372055" w:rsidRDefault="00372055" w:rsidP="003720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72055">
              <w:rPr>
                <w:rFonts w:ascii="Arial" w:hAnsi="Arial" w:cs="Arial"/>
                <w:sz w:val="24"/>
                <w:szCs w:val="24"/>
              </w:rPr>
              <w:t>Shares the work with classmates, friends, and family.</w:t>
            </w:r>
          </w:p>
        </w:tc>
      </w:tr>
      <w:tr w:rsidR="00F57EAC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:rsidR="002B5FDC" w:rsidRPr="002B5FDC" w:rsidRDefault="002B5FDC" w:rsidP="002B5F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57EAC" w:rsidRPr="00F3169F" w:rsidRDefault="00372055" w:rsidP="001A306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</w:t>
            </w:r>
            <w:r w:rsidR="001A3064">
              <w:rPr>
                <w:rFonts w:ascii="Arial" w:hAnsi="Arial" w:cs="Arial"/>
                <w:b/>
                <w:sz w:val="28"/>
                <w:szCs w:val="28"/>
              </w:rPr>
              <w:t>verall</w:t>
            </w:r>
          </w:p>
        </w:tc>
      </w:tr>
      <w:tr w:rsidR="00F3169F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055" w:rsidRPr="00372055" w:rsidRDefault="00372055" w:rsidP="003720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72055">
              <w:rPr>
                <w:rFonts w:ascii="Arial" w:hAnsi="Arial" w:cs="Arial"/>
                <w:sz w:val="24"/>
                <w:szCs w:val="24"/>
              </w:rPr>
              <w:t>Participates actively in group or peer conferences.</w:t>
            </w:r>
          </w:p>
          <w:p w:rsidR="00372055" w:rsidRPr="00372055" w:rsidRDefault="00372055" w:rsidP="003720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72055">
              <w:rPr>
                <w:rFonts w:ascii="Arial" w:hAnsi="Arial" w:cs="Arial"/>
                <w:sz w:val="24"/>
                <w:szCs w:val="24"/>
              </w:rPr>
              <w:t xml:space="preserve">Writes </w:t>
            </w:r>
            <w:r w:rsidR="001A3064">
              <w:rPr>
                <w:rFonts w:ascii="Arial" w:hAnsi="Arial" w:cs="Arial"/>
                <w:sz w:val="24"/>
                <w:szCs w:val="24"/>
              </w:rPr>
              <w:t xml:space="preserve">regularly </w:t>
            </w:r>
            <w:r w:rsidRPr="00372055">
              <w:rPr>
                <w:rFonts w:ascii="Arial" w:hAnsi="Arial" w:cs="Arial"/>
                <w:sz w:val="24"/>
                <w:szCs w:val="24"/>
              </w:rPr>
              <w:t>in a journal.</w:t>
            </w:r>
          </w:p>
          <w:p w:rsidR="00372055" w:rsidRPr="00372055" w:rsidRDefault="00372055" w:rsidP="003720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72055">
              <w:rPr>
                <w:rFonts w:ascii="Arial" w:hAnsi="Arial" w:cs="Arial"/>
                <w:sz w:val="24"/>
                <w:szCs w:val="24"/>
              </w:rPr>
              <w:t>Writes in other classes.</w:t>
            </w:r>
          </w:p>
          <w:p w:rsidR="00372055" w:rsidRPr="00372055" w:rsidRDefault="00372055" w:rsidP="003720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72055">
              <w:rPr>
                <w:rFonts w:ascii="Arial" w:hAnsi="Arial" w:cs="Arial"/>
                <w:sz w:val="24"/>
                <w:szCs w:val="24"/>
              </w:rPr>
              <w:t>Writes to communicate (</w:t>
            </w:r>
            <w:r w:rsidR="001A3064">
              <w:rPr>
                <w:rFonts w:ascii="Arial" w:hAnsi="Arial" w:cs="Arial"/>
                <w:sz w:val="24"/>
                <w:szCs w:val="24"/>
              </w:rPr>
              <w:t>email</w:t>
            </w:r>
            <w:r w:rsidRPr="00372055">
              <w:rPr>
                <w:rFonts w:ascii="Arial" w:hAnsi="Arial" w:cs="Arial"/>
                <w:sz w:val="24"/>
                <w:szCs w:val="24"/>
              </w:rPr>
              <w:t>, notes).</w:t>
            </w:r>
          </w:p>
          <w:p w:rsidR="00F3169F" w:rsidRPr="00CC0795" w:rsidRDefault="00372055" w:rsidP="003720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72055">
              <w:rPr>
                <w:rFonts w:ascii="Arial" w:hAnsi="Arial" w:cs="Arial"/>
                <w:sz w:val="24"/>
                <w:szCs w:val="24"/>
              </w:rPr>
              <w:t>Enjoys creative writing (poetry, stories, scripts).</w:t>
            </w:r>
          </w:p>
        </w:tc>
      </w:tr>
    </w:tbl>
    <w:p w:rsidR="001A3064" w:rsidRDefault="001A3064" w:rsidP="006F2884">
      <w:pPr>
        <w:rPr>
          <w:rFonts w:ascii="Arial" w:hAnsi="Arial" w:cs="Arial"/>
          <w:b/>
          <w:sz w:val="24"/>
          <w:szCs w:val="24"/>
        </w:rPr>
      </w:pPr>
    </w:p>
    <w:p w:rsidR="006F2884" w:rsidRDefault="006F2884" w:rsidP="006F2884">
      <w:pPr>
        <w:rPr>
          <w:rFonts w:ascii="Arial" w:hAnsi="Arial" w:cs="Arial"/>
          <w:sz w:val="24"/>
          <w:szCs w:val="24"/>
        </w:rPr>
      </w:pPr>
      <w:r w:rsidRPr="001625C7">
        <w:rPr>
          <w:rFonts w:ascii="Arial" w:hAnsi="Arial" w:cs="Arial"/>
          <w:b/>
          <w:sz w:val="24"/>
          <w:szCs w:val="24"/>
        </w:rPr>
        <w:t>Comments:</w:t>
      </w:r>
      <w:r w:rsidRPr="001625C7">
        <w:rPr>
          <w:rFonts w:ascii="Arial" w:hAnsi="Arial" w:cs="Arial"/>
          <w:sz w:val="24"/>
          <w:szCs w:val="24"/>
        </w:rPr>
        <w:t xml:space="preserve">    </w:t>
      </w:r>
    </w:p>
    <w:p w:rsidR="00FE3BD1" w:rsidRDefault="009F2A56" w:rsidP="009F2A56">
      <w:r>
        <w:rPr>
          <w:rFonts w:ascii="Arial" w:hAnsi="Arial" w:cs="Arial"/>
          <w:sz w:val="24"/>
          <w:szCs w:val="24"/>
        </w:rPr>
        <w:t xml:space="preserve">©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 xml:space="preserve">For </w:t>
      </w:r>
      <w:hyperlink r:id="rId8" w:history="1">
        <w:r w:rsidR="000A2E77">
          <w:rPr>
            <w:rStyle w:val="Hyperlink"/>
            <w:rFonts w:ascii="Arial" w:hAnsi="Arial" w:cs="Arial"/>
            <w:i/>
            <w:sz w:val="24"/>
            <w:szCs w:val="24"/>
          </w:rPr>
          <w:t>Writers Express</w:t>
        </w:r>
      </w:hyperlink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0A2E77"/>
    <w:rsid w:val="001935BC"/>
    <w:rsid w:val="001A3064"/>
    <w:rsid w:val="002B5FDC"/>
    <w:rsid w:val="003274D2"/>
    <w:rsid w:val="00372055"/>
    <w:rsid w:val="00595852"/>
    <w:rsid w:val="00660E31"/>
    <w:rsid w:val="006C74ED"/>
    <w:rsid w:val="006F2884"/>
    <w:rsid w:val="007404E7"/>
    <w:rsid w:val="007C5D46"/>
    <w:rsid w:val="00894D38"/>
    <w:rsid w:val="009E254B"/>
    <w:rsid w:val="009F2A56"/>
    <w:rsid w:val="00A67FD0"/>
    <w:rsid w:val="00B60C00"/>
    <w:rsid w:val="00CC0795"/>
    <w:rsid w:val="00EE60C2"/>
    <w:rsid w:val="00F3169F"/>
    <w:rsid w:val="00F57EAC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k12.thoughtfullearning.com" TargetMode="External"/><Relationship Id="rId8" Type="http://schemas.openxmlformats.org/officeDocument/2006/relationships/hyperlink" Target="https://k12.thoughtfullearning.com/products/writers-expres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1009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2</cp:revision>
  <dcterms:created xsi:type="dcterms:W3CDTF">2016-09-01T20:34:00Z</dcterms:created>
  <dcterms:modified xsi:type="dcterms:W3CDTF">2016-09-01T20:34:00Z</dcterms:modified>
</cp:coreProperties>
</file>